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4AD7" w14:textId="6FA9EC8C" w:rsidR="00813845" w:rsidRPr="00813845" w:rsidRDefault="008916B7" w:rsidP="00813845">
      <w:pPr>
        <w:spacing w:line="220" w:lineRule="exact"/>
        <w:jc w:val="left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0"/>
          <w:szCs w:val="20"/>
        </w:rPr>
        <w:t>別記</w:t>
      </w:r>
      <w:r w:rsidR="00813845" w:rsidRPr="00813845">
        <w:rPr>
          <w:rFonts w:eastAsia="ＭＳ ゴシック" w:hint="eastAsia"/>
          <w:sz w:val="20"/>
          <w:szCs w:val="20"/>
        </w:rPr>
        <w:t>様式第</w:t>
      </w:r>
      <w:r w:rsidR="0017018C">
        <w:rPr>
          <w:rFonts w:eastAsia="ＭＳ ゴシック" w:hint="eastAsia"/>
          <w:sz w:val="20"/>
          <w:szCs w:val="20"/>
        </w:rPr>
        <w:t>１</w:t>
      </w:r>
      <w:r w:rsidR="00813845" w:rsidRPr="00813845">
        <w:rPr>
          <w:rFonts w:eastAsia="ＭＳ ゴシック" w:hint="eastAsia"/>
          <w:sz w:val="20"/>
          <w:szCs w:val="20"/>
        </w:rPr>
        <w:t>号（第</w:t>
      </w:r>
      <w:r w:rsidR="0017018C">
        <w:rPr>
          <w:rFonts w:eastAsia="ＭＳ ゴシック" w:hint="eastAsia"/>
          <w:sz w:val="20"/>
          <w:szCs w:val="20"/>
        </w:rPr>
        <w:t>５</w:t>
      </w:r>
      <w:r w:rsidR="00813845" w:rsidRPr="00813845">
        <w:rPr>
          <w:rFonts w:eastAsia="ＭＳ ゴシック" w:hint="eastAsia"/>
          <w:sz w:val="20"/>
          <w:szCs w:val="20"/>
        </w:rPr>
        <w:t>条関係）</w:t>
      </w:r>
    </w:p>
    <w:p w14:paraId="62CDE636" w14:textId="29C5B5DF" w:rsidR="0032268B" w:rsidRDefault="0032268B" w:rsidP="009F69A4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介護保険</w:t>
      </w:r>
      <w:r w:rsidR="0062565D">
        <w:rPr>
          <w:rFonts w:eastAsia="ＭＳ ゴシック" w:hint="eastAsia"/>
          <w:b/>
          <w:bCs/>
          <w:sz w:val="28"/>
        </w:rPr>
        <w:t>居宅介護（</w:t>
      </w:r>
      <w:r w:rsidR="00A635B5">
        <w:rPr>
          <w:rFonts w:eastAsia="ＭＳ ゴシック" w:hint="eastAsia"/>
          <w:b/>
          <w:bCs/>
          <w:sz w:val="28"/>
        </w:rPr>
        <w:t>支援</w:t>
      </w:r>
      <w:r w:rsidR="0062565D">
        <w:rPr>
          <w:rFonts w:eastAsia="ＭＳ ゴシック" w:hint="eastAsia"/>
          <w:b/>
          <w:bCs/>
          <w:sz w:val="28"/>
        </w:rPr>
        <w:t>）</w:t>
      </w:r>
      <w:r>
        <w:rPr>
          <w:rFonts w:eastAsia="ＭＳ ゴシック" w:hint="eastAsia"/>
          <w:b/>
          <w:bCs/>
          <w:sz w:val="28"/>
        </w:rPr>
        <w:t>住宅改修費支給申請書</w:t>
      </w:r>
      <w:r w:rsidR="00813845">
        <w:rPr>
          <w:rFonts w:eastAsia="ＭＳ ゴシック" w:hint="eastAsia"/>
          <w:b/>
          <w:bCs/>
          <w:sz w:val="28"/>
        </w:rPr>
        <w:t>（受領委任払い）</w:t>
      </w:r>
    </w:p>
    <w:tbl>
      <w:tblPr>
        <w:tblpPr w:leftFromText="142" w:rightFromText="142" w:vertAnchor="text" w:horzAnchor="margin" w:tblpY="25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3960"/>
        <w:gridCol w:w="1560"/>
        <w:gridCol w:w="141"/>
        <w:gridCol w:w="320"/>
        <w:gridCol w:w="320"/>
        <w:gridCol w:w="321"/>
        <w:gridCol w:w="320"/>
        <w:gridCol w:w="321"/>
        <w:gridCol w:w="320"/>
        <w:gridCol w:w="320"/>
        <w:gridCol w:w="321"/>
        <w:gridCol w:w="320"/>
        <w:gridCol w:w="321"/>
      </w:tblGrid>
      <w:tr w:rsidR="007333C9" w14:paraId="7096566C" w14:textId="77777777" w:rsidTr="007333C9">
        <w:trPr>
          <w:cantSplit/>
          <w:trHeight w:val="345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0059A95" w14:textId="77777777" w:rsidR="007333C9" w:rsidRDefault="007333C9" w:rsidP="00B2287C">
            <w:pPr>
              <w:jc w:val="center"/>
              <w:rPr>
                <w:rFonts w:eastAsia="ＭＳ ゴシック"/>
                <w:sz w:val="24"/>
              </w:rPr>
            </w:pPr>
            <w:r w:rsidRPr="00B2287C">
              <w:rPr>
                <w:rFonts w:eastAsia="ＭＳ ゴシック" w:hint="eastAsia"/>
                <w:spacing w:val="75"/>
                <w:kern w:val="0"/>
                <w:sz w:val="24"/>
                <w:fitText w:val="1470" w:id="-1445734912"/>
              </w:rPr>
              <w:t>フリガ</w:t>
            </w:r>
            <w:r w:rsidRPr="00B2287C">
              <w:rPr>
                <w:rFonts w:eastAsia="ＭＳ ゴシック" w:hint="eastAsia"/>
                <w:spacing w:val="30"/>
                <w:kern w:val="0"/>
                <w:sz w:val="24"/>
                <w:fitText w:val="1470" w:id="-1445734912"/>
              </w:rPr>
              <w:t>ナ</w:t>
            </w:r>
          </w:p>
        </w:tc>
        <w:tc>
          <w:tcPr>
            <w:tcW w:w="396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2080E5C" w14:textId="2B6A4BF3" w:rsidR="007333C9" w:rsidRDefault="007333C9" w:rsidP="00B2287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A1BBD28" w14:textId="77777777" w:rsidR="007333C9" w:rsidRDefault="007333C9" w:rsidP="0034127E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被保険者番号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5348A4A" w14:textId="77777777"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4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9FBCB" w14:textId="77777777"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4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2D7C73" w14:textId="77777777" w:rsidR="007333C9" w:rsidRPr="007333C9" w:rsidRDefault="007333C9" w:rsidP="007333C9">
            <w:pPr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/>
                <w:b/>
                <w:bCs/>
                <w:sz w:val="24"/>
              </w:rPr>
              <w:t>3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0C4296" w14:textId="77777777"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0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63433D" w14:textId="77777777"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0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1777B2" w14:textId="77777777"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320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5796F3" w14:textId="77777777"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468CFD" w14:textId="77777777"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320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BC643" w14:textId="77777777"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D11D7F3" w14:textId="77777777"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</w:tr>
      <w:tr w:rsidR="007333C9" w14:paraId="18348CD6" w14:textId="77777777" w:rsidTr="007333C9">
        <w:trPr>
          <w:cantSplit/>
          <w:trHeight w:val="890"/>
        </w:trPr>
        <w:tc>
          <w:tcPr>
            <w:tcW w:w="169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7E6292" w14:textId="77777777" w:rsidR="007333C9" w:rsidRDefault="007333C9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被保険者氏名</w:t>
            </w:r>
          </w:p>
        </w:tc>
        <w:tc>
          <w:tcPr>
            <w:tcW w:w="3960" w:type="dxa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986643" w14:textId="470183D2" w:rsidR="007333C9" w:rsidRDefault="007333C9" w:rsidP="00B2287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297EF68" w14:textId="77777777" w:rsidR="007333C9" w:rsidRDefault="007333C9" w:rsidP="00B2287C">
            <w:pPr>
              <w:jc w:val="center"/>
              <w:rPr>
                <w:rFonts w:eastAsia="ＭＳ ゴシック"/>
                <w:kern w:val="0"/>
                <w:sz w:val="24"/>
              </w:rPr>
            </w:pPr>
          </w:p>
        </w:tc>
        <w:tc>
          <w:tcPr>
            <w:tcW w:w="32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9C8452B" w14:textId="77777777"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125B0A" w14:textId="77777777"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3B4EFE" w14:textId="77777777"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52679A" w14:textId="77777777"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5D5D21" w14:textId="77777777"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CAA130" w14:textId="77777777"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96A559" w14:textId="77777777"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522B49" w14:textId="77777777"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537532" w14:textId="77777777"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1" w:type="dxa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3EBAA" w14:textId="77777777"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</w:tr>
      <w:tr w:rsidR="007333C9" w14:paraId="05E10FE8" w14:textId="77777777" w:rsidTr="007333C9">
        <w:trPr>
          <w:cantSplit/>
          <w:trHeight w:val="688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330BAA6F" w14:textId="77777777" w:rsidR="007333C9" w:rsidRDefault="007333C9" w:rsidP="00B2287C">
            <w:pPr>
              <w:jc w:val="center"/>
              <w:rPr>
                <w:rFonts w:eastAsia="ＭＳ ゴシック"/>
                <w:sz w:val="24"/>
              </w:rPr>
            </w:pPr>
            <w:r w:rsidRPr="00B2287C">
              <w:rPr>
                <w:rFonts w:eastAsia="ＭＳ ゴシック" w:hint="eastAsia"/>
                <w:spacing w:val="75"/>
                <w:kern w:val="0"/>
                <w:sz w:val="24"/>
                <w:fitText w:val="1470" w:id="-1445734910"/>
              </w:rPr>
              <w:t>生年月</w:t>
            </w:r>
            <w:r w:rsidRPr="00B2287C">
              <w:rPr>
                <w:rFonts w:eastAsia="ＭＳ ゴシック" w:hint="eastAsia"/>
                <w:spacing w:val="30"/>
                <w:kern w:val="0"/>
                <w:sz w:val="24"/>
                <w:fitText w:val="1470" w:id="-1445734910"/>
              </w:rPr>
              <w:t>日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14:paraId="6196431B" w14:textId="0A0A0013" w:rsidR="007333C9" w:rsidRDefault="007333C9" w:rsidP="00D51DFD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明・大・昭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年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月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日生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95A65" w14:textId="77777777" w:rsidR="007333C9" w:rsidRDefault="007333C9" w:rsidP="00B2287C">
            <w:pPr>
              <w:jc w:val="center"/>
              <w:rPr>
                <w:rFonts w:eastAsia="ＭＳ ゴシック"/>
                <w:sz w:val="24"/>
              </w:rPr>
            </w:pPr>
            <w:r w:rsidRPr="0034127E">
              <w:rPr>
                <w:rFonts w:eastAsia="ＭＳ ゴシック" w:hint="eastAsia"/>
                <w:spacing w:val="30"/>
                <w:kern w:val="0"/>
                <w:sz w:val="24"/>
                <w:fitText w:val="1470" w:id="-1445734911"/>
              </w:rPr>
              <w:t>保険者番</w:t>
            </w:r>
            <w:r w:rsidRPr="0034127E">
              <w:rPr>
                <w:rFonts w:eastAsia="ＭＳ ゴシック" w:hint="eastAsia"/>
                <w:spacing w:val="15"/>
                <w:kern w:val="0"/>
                <w:sz w:val="24"/>
                <w:fitText w:val="1470" w:id="-1445734911"/>
              </w:rPr>
              <w:t>号</w:t>
            </w:r>
          </w:p>
        </w:tc>
        <w:tc>
          <w:tcPr>
            <w:tcW w:w="320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2DAAA3" w14:textId="77777777" w:rsidR="007333C9" w:rsidRPr="00D51DFD" w:rsidRDefault="007333C9" w:rsidP="007333C9">
            <w:pPr>
              <w:rPr>
                <w:rFonts w:eastAsia="ＭＳ ゴシック"/>
                <w:sz w:val="20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CF7EFCE" w14:textId="77777777" w:rsidR="007333C9" w:rsidRPr="00D51DFD" w:rsidRDefault="007333C9" w:rsidP="007333C9">
            <w:pPr>
              <w:rPr>
                <w:rFonts w:eastAsia="ＭＳ ゴシック"/>
                <w:sz w:val="20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EB77B58" w14:textId="77777777" w:rsidR="007333C9" w:rsidRPr="00D51DFD" w:rsidRDefault="007333C9" w:rsidP="007333C9">
            <w:pPr>
              <w:rPr>
                <w:rFonts w:eastAsia="ＭＳ ゴシック"/>
                <w:sz w:val="20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003B0B8" w14:textId="77777777" w:rsidR="007333C9" w:rsidRPr="00D51DFD" w:rsidRDefault="007333C9" w:rsidP="007333C9">
            <w:pPr>
              <w:rPr>
                <w:rFonts w:eastAsia="ＭＳ ゴシック"/>
                <w:sz w:val="20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89F3CD7" w14:textId="77777777" w:rsidR="007333C9" w:rsidRPr="00D51DFD" w:rsidRDefault="007333C9" w:rsidP="007333C9">
            <w:pPr>
              <w:rPr>
                <w:rFonts w:eastAsia="ＭＳ ゴシック"/>
                <w:sz w:val="20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EDCE36" w14:textId="77777777" w:rsidR="007333C9" w:rsidRPr="007333C9" w:rsidRDefault="007333C9" w:rsidP="007333C9">
            <w:pPr>
              <w:rPr>
                <w:rFonts w:eastAsia="ＭＳ ゴシック"/>
                <w:b/>
                <w:sz w:val="22"/>
              </w:rPr>
            </w:pPr>
            <w:r w:rsidRPr="007333C9">
              <w:rPr>
                <w:rFonts w:eastAsia="ＭＳ ゴシック" w:hint="eastAsia"/>
                <w:b/>
                <w:sz w:val="22"/>
              </w:rPr>
              <w:t>2</w:t>
            </w: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0CB9C0" w14:textId="77777777" w:rsidR="007333C9" w:rsidRPr="007333C9" w:rsidRDefault="007333C9" w:rsidP="007333C9">
            <w:pPr>
              <w:rPr>
                <w:rFonts w:eastAsia="ＭＳ ゴシック"/>
                <w:b/>
                <w:sz w:val="22"/>
              </w:rPr>
            </w:pPr>
            <w:r w:rsidRPr="007333C9">
              <w:rPr>
                <w:rFonts w:eastAsia="ＭＳ ゴシック" w:hint="eastAsia"/>
                <w:b/>
                <w:sz w:val="22"/>
              </w:rPr>
              <w:t>5</w:t>
            </w: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03E9CD7" w14:textId="77777777" w:rsidR="007333C9" w:rsidRPr="007333C9" w:rsidRDefault="007333C9" w:rsidP="007333C9">
            <w:pPr>
              <w:rPr>
                <w:rFonts w:eastAsia="ＭＳ ゴシック"/>
                <w:b/>
                <w:sz w:val="22"/>
              </w:rPr>
            </w:pPr>
            <w:r w:rsidRPr="007333C9">
              <w:rPr>
                <w:rFonts w:eastAsia="ＭＳ ゴシック" w:hint="eastAsia"/>
                <w:b/>
                <w:sz w:val="22"/>
              </w:rPr>
              <w:t>4</w:t>
            </w: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13D6BF" w14:textId="77777777" w:rsidR="007333C9" w:rsidRPr="007333C9" w:rsidRDefault="007333C9" w:rsidP="007333C9">
            <w:pPr>
              <w:rPr>
                <w:rFonts w:eastAsia="ＭＳ ゴシック"/>
                <w:b/>
                <w:sz w:val="22"/>
              </w:rPr>
            </w:pPr>
            <w:r w:rsidRPr="007333C9">
              <w:rPr>
                <w:rFonts w:eastAsia="ＭＳ ゴシック" w:hint="eastAsia"/>
                <w:b/>
                <w:sz w:val="22"/>
              </w:rPr>
              <w:t>4</w:t>
            </w:r>
          </w:p>
        </w:tc>
        <w:tc>
          <w:tcPr>
            <w:tcW w:w="321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23F3E" w14:textId="77777777" w:rsidR="007333C9" w:rsidRPr="007333C9" w:rsidRDefault="007333C9" w:rsidP="007333C9">
            <w:pPr>
              <w:rPr>
                <w:rFonts w:eastAsia="ＭＳ ゴシック"/>
                <w:b/>
                <w:sz w:val="22"/>
              </w:rPr>
            </w:pPr>
            <w:r w:rsidRPr="007333C9">
              <w:rPr>
                <w:rFonts w:eastAsia="ＭＳ ゴシック" w:hint="eastAsia"/>
                <w:b/>
                <w:sz w:val="22"/>
              </w:rPr>
              <w:t>3</w:t>
            </w:r>
          </w:p>
        </w:tc>
      </w:tr>
      <w:tr w:rsidR="00B2287C" w:rsidRPr="0034127E" w14:paraId="6BD7E8F0" w14:textId="77777777" w:rsidTr="0034127E">
        <w:trPr>
          <w:cantSplit/>
          <w:trHeight w:val="954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262BFDB7" w14:textId="77777777"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 w:rsidRPr="00B2287C">
              <w:rPr>
                <w:rFonts w:eastAsia="ＭＳ ゴシック" w:hint="eastAsia"/>
                <w:spacing w:val="495"/>
                <w:kern w:val="0"/>
                <w:sz w:val="24"/>
                <w:fitText w:val="1470" w:id="-1445734909"/>
              </w:rPr>
              <w:t>住</w:t>
            </w:r>
            <w:r w:rsidRPr="00B2287C">
              <w:rPr>
                <w:rFonts w:eastAsia="ＭＳ ゴシック" w:hint="eastAsia"/>
                <w:kern w:val="0"/>
                <w:sz w:val="24"/>
                <w:fitText w:val="1470" w:id="-1445734909"/>
              </w:rPr>
              <w:t>所</w:t>
            </w:r>
          </w:p>
        </w:tc>
        <w:tc>
          <w:tcPr>
            <w:tcW w:w="8865" w:type="dxa"/>
            <w:gridSpan w:val="13"/>
            <w:tcBorders>
              <w:right w:val="single" w:sz="12" w:space="0" w:color="auto"/>
            </w:tcBorders>
          </w:tcPr>
          <w:p w14:paraId="00B1256F" w14:textId="77777777" w:rsidR="00B2287C" w:rsidRDefault="00B2287C" w:rsidP="00B2287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〒５２２－０３</w:t>
            </w:r>
          </w:p>
          <w:p w14:paraId="26F5BF89" w14:textId="406A033B" w:rsidR="00B2287C" w:rsidRDefault="00B2287C" w:rsidP="00B2287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犬上郡多賀町大字</w:t>
            </w:r>
          </w:p>
          <w:p w14:paraId="3CC1A4B1" w14:textId="1622D236" w:rsidR="00B2287C" w:rsidRDefault="00B2287C" w:rsidP="00722D35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　　　　　　　　　</w:t>
            </w:r>
            <w:r w:rsidR="0034127E"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電話番号　　　</w:t>
            </w:r>
            <w:r w:rsidR="0034127E">
              <w:rPr>
                <w:rFonts w:eastAsia="ＭＳ ゴシック" w:hint="eastAsia"/>
                <w:sz w:val="24"/>
              </w:rPr>
              <w:t xml:space="preserve"> </w:t>
            </w:r>
            <w:r w:rsidR="00722D35">
              <w:rPr>
                <w:rFonts w:eastAsia="ＭＳ ゴシック" w:hint="eastAsia"/>
                <w:sz w:val="24"/>
              </w:rPr>
              <w:t>（　　　）</w:t>
            </w:r>
          </w:p>
        </w:tc>
      </w:tr>
      <w:tr w:rsidR="00B2287C" w14:paraId="2D9ED4CA" w14:textId="77777777" w:rsidTr="0034127E">
        <w:trPr>
          <w:cantSplit/>
          <w:trHeight w:val="709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55101E0C" w14:textId="77777777"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住宅の所有者</w:t>
            </w:r>
          </w:p>
        </w:tc>
        <w:tc>
          <w:tcPr>
            <w:tcW w:w="8865" w:type="dxa"/>
            <w:gridSpan w:val="13"/>
            <w:tcBorders>
              <w:right w:val="single" w:sz="12" w:space="0" w:color="auto"/>
            </w:tcBorders>
            <w:vAlign w:val="center"/>
          </w:tcPr>
          <w:p w14:paraId="665D8AB3" w14:textId="20D369AE" w:rsidR="00B2287C" w:rsidRDefault="00B2287C" w:rsidP="00B2287C">
            <w:pPr>
              <w:jc w:val="righ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本人との関係（　　　　　　）</w:t>
            </w:r>
          </w:p>
        </w:tc>
      </w:tr>
      <w:tr w:rsidR="008B365C" w14:paraId="0526E822" w14:textId="77777777" w:rsidTr="008B365C">
        <w:trPr>
          <w:cantSplit/>
          <w:trHeight w:val="964"/>
        </w:trPr>
        <w:tc>
          <w:tcPr>
            <w:tcW w:w="1695" w:type="dxa"/>
            <w:vMerge w:val="restart"/>
            <w:tcBorders>
              <w:left w:val="single" w:sz="12" w:space="0" w:color="auto"/>
            </w:tcBorders>
            <w:vAlign w:val="center"/>
          </w:tcPr>
          <w:p w14:paraId="4156021B" w14:textId="77777777" w:rsidR="008B365C" w:rsidRDefault="008B365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改修の内容・</w:t>
            </w:r>
          </w:p>
          <w:p w14:paraId="1B9B8C8B" w14:textId="77777777" w:rsidR="008B365C" w:rsidRDefault="008B365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箇所及び規模</w:t>
            </w:r>
          </w:p>
        </w:tc>
        <w:tc>
          <w:tcPr>
            <w:tcW w:w="3960" w:type="dxa"/>
            <w:vMerge w:val="restart"/>
            <w:vAlign w:val="center"/>
          </w:tcPr>
          <w:p w14:paraId="396B75F5" w14:textId="7ECB353F" w:rsidR="008B365C" w:rsidRDefault="008B365C" w:rsidP="00B2287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4F277FE" w14:textId="77777777" w:rsidR="008B365C" w:rsidRDefault="008B365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着工日</w:t>
            </w:r>
          </w:p>
          <w:p w14:paraId="6A98FA17" w14:textId="14F23620" w:rsidR="008B365C" w:rsidRDefault="008B365C" w:rsidP="006C230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（予定）</w:t>
            </w:r>
          </w:p>
        </w:tc>
        <w:tc>
          <w:tcPr>
            <w:tcW w:w="3345" w:type="dxa"/>
            <w:gridSpan w:val="11"/>
            <w:tcBorders>
              <w:right w:val="single" w:sz="12" w:space="0" w:color="auto"/>
            </w:tcBorders>
            <w:vAlign w:val="center"/>
          </w:tcPr>
          <w:p w14:paraId="09BF2624" w14:textId="7281FB60" w:rsidR="008B365C" w:rsidRDefault="008B365C" w:rsidP="00496B6D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年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月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日</w:t>
            </w:r>
          </w:p>
        </w:tc>
      </w:tr>
      <w:tr w:rsidR="00B2287C" w14:paraId="1FEE9659" w14:textId="77777777" w:rsidTr="008B365C">
        <w:trPr>
          <w:cantSplit/>
          <w:trHeight w:val="964"/>
        </w:trPr>
        <w:tc>
          <w:tcPr>
            <w:tcW w:w="1695" w:type="dxa"/>
            <w:vMerge/>
            <w:tcBorders>
              <w:left w:val="single" w:sz="12" w:space="0" w:color="auto"/>
            </w:tcBorders>
            <w:vAlign w:val="center"/>
          </w:tcPr>
          <w:p w14:paraId="77DC68A4" w14:textId="77777777"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960" w:type="dxa"/>
            <w:vMerge/>
            <w:vAlign w:val="center"/>
          </w:tcPr>
          <w:p w14:paraId="5DA744DA" w14:textId="77777777"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50940F9" w14:textId="77777777"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完成日</w:t>
            </w:r>
          </w:p>
          <w:p w14:paraId="7F0E923B" w14:textId="77777777"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（予定）</w:t>
            </w:r>
          </w:p>
        </w:tc>
        <w:tc>
          <w:tcPr>
            <w:tcW w:w="3345" w:type="dxa"/>
            <w:gridSpan w:val="11"/>
            <w:tcBorders>
              <w:right w:val="single" w:sz="12" w:space="0" w:color="auto"/>
            </w:tcBorders>
            <w:vAlign w:val="center"/>
          </w:tcPr>
          <w:p w14:paraId="6D0CD259" w14:textId="77777777"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年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月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日</w:t>
            </w:r>
          </w:p>
        </w:tc>
      </w:tr>
      <w:tr w:rsidR="00B2287C" w14:paraId="4DE83497" w14:textId="77777777" w:rsidTr="0034127E">
        <w:trPr>
          <w:cantSplit/>
          <w:trHeight w:val="715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1F0A8B1B" w14:textId="77777777"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 w:rsidRPr="00B2287C">
              <w:rPr>
                <w:rFonts w:eastAsia="ＭＳ ゴシック" w:hint="eastAsia"/>
                <w:spacing w:val="75"/>
                <w:kern w:val="0"/>
                <w:sz w:val="24"/>
                <w:fitText w:val="1470" w:id="-1445734908"/>
              </w:rPr>
              <w:t>改修費</w:t>
            </w:r>
            <w:r w:rsidRPr="00B2287C">
              <w:rPr>
                <w:rFonts w:eastAsia="ＭＳ ゴシック" w:hint="eastAsia"/>
                <w:spacing w:val="30"/>
                <w:kern w:val="0"/>
                <w:sz w:val="24"/>
                <w:fitText w:val="1470" w:id="-1445734908"/>
              </w:rPr>
              <w:t>用</w:t>
            </w:r>
          </w:p>
        </w:tc>
        <w:tc>
          <w:tcPr>
            <w:tcW w:w="8865" w:type="dxa"/>
            <w:gridSpan w:val="13"/>
            <w:tcBorders>
              <w:right w:val="single" w:sz="12" w:space="0" w:color="auto"/>
            </w:tcBorders>
            <w:vAlign w:val="center"/>
          </w:tcPr>
          <w:p w14:paraId="72875C2E" w14:textId="433EB4E8"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　　　　　　　　　　　円</w:t>
            </w:r>
          </w:p>
        </w:tc>
      </w:tr>
      <w:tr w:rsidR="00B2287C" w14:paraId="6F55D055" w14:textId="77777777" w:rsidTr="00813845">
        <w:trPr>
          <w:cantSplit/>
          <w:trHeight w:val="3150"/>
        </w:trPr>
        <w:tc>
          <w:tcPr>
            <w:tcW w:w="10560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663A3" w14:textId="7A5E2F61" w:rsidR="00B2287C" w:rsidRDefault="00B2287C" w:rsidP="00B2287C">
            <w:pPr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多賀町長　　久　保　久　良　　様</w:t>
            </w:r>
          </w:p>
          <w:p w14:paraId="21995BCD" w14:textId="122A6D90" w:rsidR="00B2287C" w:rsidRDefault="00B2287C" w:rsidP="00B2287C">
            <w:pPr>
              <w:rPr>
                <w:rFonts w:eastAsia="ＭＳ ゴシック"/>
                <w:sz w:val="24"/>
              </w:rPr>
            </w:pPr>
          </w:p>
          <w:p w14:paraId="13639D6B" w14:textId="4968F63E" w:rsidR="00B2287C" w:rsidRDefault="00B2287C" w:rsidP="00B2287C">
            <w:pPr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関係書類を添えて</w:t>
            </w:r>
            <w:r w:rsidRPr="000157D1">
              <w:rPr>
                <w:rFonts w:eastAsia="ＭＳ ゴシック" w:hint="eastAsia"/>
                <w:sz w:val="24"/>
              </w:rPr>
              <w:t>介護保険居宅介護（</w:t>
            </w:r>
            <w:r w:rsidR="008B365C">
              <w:rPr>
                <w:rFonts w:eastAsia="ＭＳ ゴシック" w:hint="eastAsia"/>
                <w:sz w:val="24"/>
              </w:rPr>
              <w:t>支援</w:t>
            </w:r>
            <w:r w:rsidRPr="000157D1">
              <w:rPr>
                <w:rFonts w:eastAsia="ＭＳ ゴシック" w:hint="eastAsia"/>
                <w:sz w:val="24"/>
              </w:rPr>
              <w:t>）住宅改修費</w:t>
            </w:r>
            <w:r>
              <w:rPr>
                <w:rFonts w:eastAsia="ＭＳ ゴシック" w:hint="eastAsia"/>
                <w:sz w:val="24"/>
              </w:rPr>
              <w:t>の支給を申請します。</w:t>
            </w:r>
          </w:p>
          <w:p w14:paraId="36B7D039" w14:textId="1AE7E407" w:rsidR="00813845" w:rsidRDefault="00813845" w:rsidP="00B2287C">
            <w:pPr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なお、当該申請に基づく請求および受領に関する権限を下欄の</w:t>
            </w:r>
            <w:r w:rsidR="00F338E2">
              <w:rPr>
                <w:rFonts w:eastAsia="ＭＳ ゴシック" w:hint="eastAsia"/>
                <w:sz w:val="24"/>
              </w:rPr>
              <w:t>受任者</w:t>
            </w:r>
            <w:r>
              <w:rPr>
                <w:rFonts w:eastAsia="ＭＳ ゴシック" w:hint="eastAsia"/>
                <w:sz w:val="24"/>
              </w:rPr>
              <w:t>に委任します。</w:t>
            </w:r>
          </w:p>
          <w:p w14:paraId="6F9AD275" w14:textId="2809C7D6" w:rsidR="00B2287C" w:rsidRDefault="00B2287C" w:rsidP="00B2287C">
            <w:pPr>
              <w:rPr>
                <w:rFonts w:eastAsia="ＭＳ ゴシック"/>
                <w:sz w:val="24"/>
              </w:rPr>
            </w:pPr>
          </w:p>
          <w:p w14:paraId="2188C260" w14:textId="6C682763" w:rsidR="00B2287C" w:rsidRDefault="00B2287C" w:rsidP="00B2287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年　　　月　　　日</w:t>
            </w:r>
          </w:p>
          <w:p w14:paraId="4C8AFEAD" w14:textId="77777777" w:rsidR="008B365C" w:rsidRDefault="008B365C" w:rsidP="008B365C">
            <w:pPr>
              <w:rPr>
                <w:rFonts w:eastAsia="ＭＳ ゴシック"/>
                <w:sz w:val="24"/>
              </w:rPr>
            </w:pPr>
          </w:p>
          <w:p w14:paraId="03E951B2" w14:textId="3823B2B1" w:rsidR="00B2287C" w:rsidRDefault="008B365C" w:rsidP="008B365C">
            <w:pPr>
              <w:ind w:firstLineChars="700" w:firstLine="1400"/>
              <w:rPr>
                <w:rFonts w:eastAsia="ＭＳ ゴシック"/>
                <w:sz w:val="24"/>
              </w:rPr>
            </w:pPr>
            <w:r w:rsidRPr="00D461A1">
              <w:rPr>
                <w:rFonts w:eastAsia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130E2DB" wp14:editId="3D0F846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44450</wp:posOffset>
                      </wp:positionV>
                      <wp:extent cx="96837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3CE6A" w14:textId="77777777" w:rsidR="00D461A1" w:rsidRPr="00D461A1" w:rsidRDefault="00D461A1" w:rsidP="00D461A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8"/>
                                    </w:rPr>
                                  </w:pPr>
                                  <w:r w:rsidRPr="00D461A1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8"/>
                                    </w:rPr>
                                    <w:t>申請者</w:t>
                                  </w:r>
                                </w:p>
                                <w:p w14:paraId="23964F19" w14:textId="39F7867E" w:rsidR="00D461A1" w:rsidRPr="00D461A1" w:rsidRDefault="00D461A1" w:rsidP="00D461A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8"/>
                                    </w:rPr>
                                  </w:pPr>
                                  <w:r w:rsidRPr="00D461A1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8"/>
                                    </w:rPr>
                                    <w:t>（</w:t>
                                  </w:r>
                                  <w:r w:rsidR="008B365C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8"/>
                                    </w:rPr>
                                    <w:t>委任</w:t>
                                  </w:r>
                                  <w:r w:rsidRPr="00D461A1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8"/>
                                    </w:rPr>
                                    <w:t>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0E2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9pt;margin-top:3.5pt;width:76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" filled="f" stroked="f">
                      <v:textbox style="mso-fit-shape-to-text:t">
                        <w:txbxContent>
                          <w:p w14:paraId="0C83CE6A" w14:textId="77777777" w:rsidR="00D461A1" w:rsidRPr="00D461A1" w:rsidRDefault="00D461A1" w:rsidP="00D461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  <w:r w:rsidRPr="00D461A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申請者</w:t>
                            </w:r>
                          </w:p>
                          <w:p w14:paraId="23964F19" w14:textId="39F7867E" w:rsidR="00D461A1" w:rsidRPr="00D461A1" w:rsidRDefault="00D461A1" w:rsidP="00D461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  <w:r w:rsidRPr="00D461A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（</w:t>
                            </w:r>
                            <w:r w:rsidR="008B365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委任</w:t>
                            </w:r>
                            <w:r w:rsidRPr="00D461A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87C">
              <w:rPr>
                <w:rFonts w:eastAsia="ＭＳ ゴシック" w:hint="eastAsia"/>
                <w:sz w:val="24"/>
              </w:rPr>
              <w:t xml:space="preserve">住　</w:t>
            </w:r>
            <w:r w:rsidR="00D461A1">
              <w:rPr>
                <w:rFonts w:eastAsia="ＭＳ ゴシック" w:hint="eastAsia"/>
                <w:sz w:val="24"/>
              </w:rPr>
              <w:t xml:space="preserve">　</w:t>
            </w:r>
            <w:r w:rsidR="00B2287C">
              <w:rPr>
                <w:rFonts w:eastAsia="ＭＳ ゴシック" w:hint="eastAsia"/>
                <w:sz w:val="24"/>
              </w:rPr>
              <w:t>所</w:t>
            </w:r>
          </w:p>
          <w:p w14:paraId="1BBE3C72" w14:textId="60E7D935" w:rsidR="00B2287C" w:rsidRDefault="00B2287C" w:rsidP="008B365C">
            <w:pPr>
              <w:ind w:firstLineChars="600" w:firstLine="14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氏　</w:t>
            </w:r>
            <w:r w:rsidR="00D461A1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名</w:t>
            </w:r>
          </w:p>
          <w:p w14:paraId="1544113B" w14:textId="382980EC" w:rsidR="00D461A1" w:rsidRDefault="00D461A1" w:rsidP="008B365C">
            <w:pPr>
              <w:ind w:firstLineChars="600" w:firstLine="14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電話番号　　　　　　（　　　　）</w:t>
            </w:r>
          </w:p>
        </w:tc>
      </w:tr>
      <w:tr w:rsidR="00813845" w14:paraId="51D4C892" w14:textId="77777777" w:rsidTr="008B365C">
        <w:trPr>
          <w:cantSplit/>
          <w:trHeight w:val="1345"/>
        </w:trPr>
        <w:tc>
          <w:tcPr>
            <w:tcW w:w="1056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51AAA" w14:textId="17573E29" w:rsidR="00813845" w:rsidRDefault="008B365C" w:rsidP="00813845">
            <w:pPr>
              <w:spacing w:line="420" w:lineRule="exact"/>
              <w:ind w:firstLineChars="100" w:firstLine="200"/>
              <w:rPr>
                <w:rFonts w:eastAsia="ＭＳ ゴシック"/>
                <w:sz w:val="24"/>
              </w:rPr>
            </w:pPr>
            <w:r w:rsidRPr="00D461A1">
              <w:rPr>
                <w:rFonts w:eastAsia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05749CB" wp14:editId="363E2498">
                      <wp:simplePos x="0" y="0"/>
                      <wp:positionH relativeFrom="column">
                        <wp:posOffset>-5867</wp:posOffset>
                      </wp:positionH>
                      <wp:positionV relativeFrom="paragraph">
                        <wp:posOffset>197485</wp:posOffset>
                      </wp:positionV>
                      <wp:extent cx="9683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3A55E" w14:textId="4B6E0B0F" w:rsidR="008B365C" w:rsidRPr="00D461A1" w:rsidRDefault="008B365C" w:rsidP="008B36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8"/>
                                    </w:rPr>
                                    <w:t>事業</w:t>
                                  </w:r>
                                  <w:r w:rsidRPr="00D461A1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8"/>
                                    </w:rPr>
                                    <w:t>者</w:t>
                                  </w:r>
                                </w:p>
                                <w:p w14:paraId="3B3BC7D0" w14:textId="16ADA72E" w:rsidR="008B365C" w:rsidRPr="00D461A1" w:rsidRDefault="008B365C" w:rsidP="008B36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8"/>
                                    </w:rPr>
                                  </w:pPr>
                                  <w:r w:rsidRPr="00D461A1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8"/>
                                    </w:rPr>
                                    <w:t>受任</w:t>
                                  </w:r>
                                  <w:r w:rsidRPr="00D461A1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8"/>
                                    </w:rPr>
                                    <w:t>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749CB" id="_x0000_s1027" type="#_x0000_t202" style="position:absolute;left:0;text-align:left;margin-left:-.45pt;margin-top:15.55pt;width:76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" filled="f" stroked="f">
                      <v:textbox style="mso-fit-shape-to-text:t">
                        <w:txbxContent>
                          <w:p w14:paraId="0093A55E" w14:textId="4B6E0B0F" w:rsidR="008B365C" w:rsidRPr="00D461A1" w:rsidRDefault="008B365C" w:rsidP="008B36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事業</w:t>
                            </w:r>
                            <w:r w:rsidRPr="00D461A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者</w:t>
                            </w:r>
                          </w:p>
                          <w:p w14:paraId="3B3BC7D0" w14:textId="16ADA72E" w:rsidR="008B365C" w:rsidRPr="00D461A1" w:rsidRDefault="008B365C" w:rsidP="008B36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  <w:r w:rsidRPr="00D461A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受任</w:t>
                            </w:r>
                            <w:r w:rsidRPr="00D461A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3845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 xml:space="preserve">　　　　</w:t>
            </w:r>
            <w:r w:rsidR="00813845">
              <w:rPr>
                <w:rFonts w:eastAsia="ＭＳ ゴシック" w:hint="eastAsia"/>
                <w:sz w:val="24"/>
              </w:rPr>
              <w:t>住</w:t>
            </w:r>
            <w:r w:rsidR="00813845">
              <w:rPr>
                <w:rFonts w:eastAsia="ＭＳ ゴシック" w:hint="eastAsia"/>
                <w:sz w:val="24"/>
              </w:rPr>
              <w:t xml:space="preserve"> </w:t>
            </w:r>
            <w:r w:rsidR="00813845">
              <w:rPr>
                <w:rFonts w:eastAsia="ＭＳ ゴシック"/>
                <w:sz w:val="24"/>
              </w:rPr>
              <w:t xml:space="preserve">   </w:t>
            </w:r>
            <w:r w:rsidR="00813845">
              <w:rPr>
                <w:rFonts w:eastAsia="ＭＳ ゴシック" w:hint="eastAsia"/>
                <w:sz w:val="24"/>
              </w:rPr>
              <w:t>所</w:t>
            </w:r>
          </w:p>
          <w:p w14:paraId="4269951F" w14:textId="77777777" w:rsidR="00813845" w:rsidRDefault="00813845" w:rsidP="008B365C">
            <w:pPr>
              <w:spacing w:line="420" w:lineRule="exact"/>
              <w:ind w:firstLineChars="600" w:firstLine="14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事業者名</w:t>
            </w:r>
          </w:p>
          <w:p w14:paraId="69E002B5" w14:textId="12732713" w:rsidR="00813845" w:rsidRDefault="00813845" w:rsidP="008B365C">
            <w:pPr>
              <w:spacing w:line="420" w:lineRule="exact"/>
              <w:ind w:firstLineChars="600" w:firstLine="14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代表者名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/>
                <w:sz w:val="24"/>
              </w:rPr>
              <w:t xml:space="preserve">         </w:t>
            </w:r>
            <w:r>
              <w:rPr>
                <w:rFonts w:eastAsia="ＭＳ ゴシック" w:hint="eastAsia"/>
                <w:sz w:val="24"/>
              </w:rPr>
              <w:t xml:space="preserve">　　　　　　　　　</w:t>
            </w:r>
            <w:r w:rsidR="008B365C">
              <w:rPr>
                <w:rFonts w:eastAsia="ＭＳ ゴシック" w:hint="eastAsia"/>
                <w:sz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 xml:space="preserve">　電話番号　　　（　　　）</w:t>
            </w:r>
          </w:p>
        </w:tc>
      </w:tr>
    </w:tbl>
    <w:p w14:paraId="3A6AD02C" w14:textId="77777777" w:rsidR="0032268B" w:rsidRDefault="0032268B">
      <w:pPr>
        <w:ind w:left="960" w:hangingChars="400" w:hanging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注意・この申請書</w:t>
      </w:r>
      <w:r w:rsidR="009F69A4">
        <w:rPr>
          <w:rFonts w:eastAsia="ＭＳ ゴシック" w:hint="eastAsia"/>
          <w:sz w:val="24"/>
        </w:rPr>
        <w:t>は、住宅改修工事開始前に提出してください。</w:t>
      </w:r>
    </w:p>
    <w:p w14:paraId="5CBDBD90" w14:textId="3460FB4B" w:rsidR="0067088F" w:rsidRDefault="0067088F" w:rsidP="0067088F">
      <w:pPr>
        <w:spacing w:line="360" w:lineRule="exact"/>
      </w:pPr>
      <w:r>
        <w:rPr>
          <w:rFonts w:hint="eastAsia"/>
        </w:rPr>
        <w:t>保険者確認欄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8"/>
        <w:gridCol w:w="5529"/>
      </w:tblGrid>
      <w:tr w:rsidR="0067088F" w14:paraId="56F6D958" w14:textId="77777777" w:rsidTr="0067088F">
        <w:tc>
          <w:tcPr>
            <w:tcW w:w="5098" w:type="dxa"/>
          </w:tcPr>
          <w:p w14:paraId="761E3006" w14:textId="77777777" w:rsidR="0067088F" w:rsidRPr="00D461A1" w:rsidRDefault="0067088F" w:rsidP="0067088F">
            <w:pPr>
              <w:jc w:val="left"/>
              <w:rPr>
                <w:sz w:val="20"/>
                <w:szCs w:val="22"/>
              </w:rPr>
            </w:pPr>
            <w:r w:rsidRPr="00D461A1">
              <w:rPr>
                <w:rFonts w:hint="eastAsia"/>
                <w:sz w:val="20"/>
                <w:szCs w:val="22"/>
              </w:rPr>
              <w:t>対象者の確認</w:t>
            </w:r>
          </w:p>
        </w:tc>
        <w:tc>
          <w:tcPr>
            <w:tcW w:w="5529" w:type="dxa"/>
          </w:tcPr>
          <w:p w14:paraId="7F2559E6" w14:textId="73A69E48" w:rsidR="0067088F" w:rsidRPr="00D461A1" w:rsidRDefault="0067088F" w:rsidP="0067088F">
            <w:pPr>
              <w:rPr>
                <w:sz w:val="20"/>
                <w:szCs w:val="22"/>
              </w:rPr>
            </w:pPr>
            <w:r w:rsidRPr="00D461A1">
              <w:rPr>
                <w:rFonts w:hint="eastAsia"/>
                <w:sz w:val="20"/>
                <w:szCs w:val="22"/>
              </w:rPr>
              <w:t>添付書類</w:t>
            </w:r>
          </w:p>
        </w:tc>
      </w:tr>
      <w:tr w:rsidR="0067088F" w14:paraId="3719041F" w14:textId="77777777" w:rsidTr="00512C60">
        <w:trPr>
          <w:trHeight w:val="1876"/>
        </w:trPr>
        <w:tc>
          <w:tcPr>
            <w:tcW w:w="5098" w:type="dxa"/>
            <w:vAlign w:val="center"/>
          </w:tcPr>
          <w:p w14:paraId="56FCEA7F" w14:textId="4DBEBC3A" w:rsidR="0067088F" w:rsidRPr="00D461A1" w:rsidRDefault="0067088F" w:rsidP="00512C60">
            <w:pPr>
              <w:spacing w:line="280" w:lineRule="exact"/>
              <w:ind w:left="300" w:hangingChars="150" w:hanging="300"/>
              <w:rPr>
                <w:sz w:val="20"/>
                <w:szCs w:val="22"/>
              </w:rPr>
            </w:pPr>
            <w:r w:rsidRPr="00D461A1">
              <w:rPr>
                <w:rFonts w:hint="eastAsia"/>
                <w:sz w:val="20"/>
                <w:szCs w:val="22"/>
              </w:rPr>
              <w:t>１</w:t>
            </w:r>
            <w:r w:rsidRPr="00D461A1">
              <w:rPr>
                <w:rFonts w:hint="eastAsia"/>
                <w:sz w:val="20"/>
                <w:szCs w:val="22"/>
              </w:rPr>
              <w:t xml:space="preserve"> </w:t>
            </w:r>
            <w:r w:rsidRPr="00D461A1">
              <w:rPr>
                <w:rFonts w:hint="eastAsia"/>
                <w:sz w:val="20"/>
                <w:szCs w:val="22"/>
              </w:rPr>
              <w:t>生活保護</w:t>
            </w:r>
            <w:r w:rsidR="00F931C9" w:rsidRPr="00D461A1">
              <w:rPr>
                <w:rFonts w:hint="eastAsia"/>
                <w:sz w:val="20"/>
                <w:szCs w:val="22"/>
              </w:rPr>
              <w:t>受給者</w:t>
            </w:r>
            <w:r w:rsidR="008916B7">
              <w:rPr>
                <w:rFonts w:hint="eastAsia"/>
                <w:sz w:val="20"/>
                <w:szCs w:val="22"/>
              </w:rPr>
              <w:t>、</w:t>
            </w:r>
            <w:r w:rsidRPr="00D461A1">
              <w:rPr>
                <w:rFonts w:hint="eastAsia"/>
                <w:sz w:val="20"/>
                <w:szCs w:val="22"/>
              </w:rPr>
              <w:t>住民税世帯非課税者</w:t>
            </w:r>
            <w:r w:rsidR="008916B7">
              <w:rPr>
                <w:rFonts w:hint="eastAsia"/>
                <w:sz w:val="20"/>
                <w:szCs w:val="22"/>
              </w:rPr>
              <w:t>、</w:t>
            </w:r>
            <w:r w:rsidRPr="00D461A1">
              <w:rPr>
                <w:rFonts w:hint="eastAsia"/>
                <w:sz w:val="20"/>
                <w:szCs w:val="22"/>
              </w:rPr>
              <w:t>一時的な</w:t>
            </w:r>
            <w:r w:rsidR="008916B7">
              <w:rPr>
                <w:rFonts w:hint="eastAsia"/>
                <w:sz w:val="20"/>
                <w:szCs w:val="22"/>
              </w:rPr>
              <w:t>資金の</w:t>
            </w:r>
            <w:r w:rsidR="00AF1987" w:rsidRPr="00D461A1">
              <w:rPr>
                <w:rFonts w:hint="eastAsia"/>
                <w:sz w:val="20"/>
                <w:szCs w:val="22"/>
              </w:rPr>
              <w:t>捻出が</w:t>
            </w:r>
            <w:r w:rsidRPr="00D461A1">
              <w:rPr>
                <w:rFonts w:hint="eastAsia"/>
                <w:sz w:val="20"/>
                <w:szCs w:val="22"/>
              </w:rPr>
              <w:t>困難で</w:t>
            </w:r>
            <w:r w:rsidR="008916B7">
              <w:rPr>
                <w:rFonts w:hint="eastAsia"/>
                <w:sz w:val="20"/>
                <w:szCs w:val="22"/>
              </w:rPr>
              <w:t>ある者等（該当・非該当）</w:t>
            </w:r>
          </w:p>
          <w:p w14:paraId="3FBCE8B2" w14:textId="77777777" w:rsidR="0067088F" w:rsidRPr="00D461A1" w:rsidRDefault="0067088F" w:rsidP="00512C60">
            <w:pPr>
              <w:spacing w:line="280" w:lineRule="exact"/>
              <w:rPr>
                <w:sz w:val="20"/>
                <w:szCs w:val="22"/>
              </w:rPr>
            </w:pPr>
            <w:r w:rsidRPr="00D461A1">
              <w:rPr>
                <w:rFonts w:hint="eastAsia"/>
                <w:sz w:val="20"/>
                <w:szCs w:val="22"/>
              </w:rPr>
              <w:t>２</w:t>
            </w:r>
            <w:r w:rsidRPr="00D461A1">
              <w:rPr>
                <w:rFonts w:hint="eastAsia"/>
                <w:sz w:val="20"/>
                <w:szCs w:val="22"/>
              </w:rPr>
              <w:t xml:space="preserve"> </w:t>
            </w:r>
            <w:r w:rsidRPr="00D461A1">
              <w:rPr>
                <w:rFonts w:hint="eastAsia"/>
                <w:sz w:val="20"/>
                <w:szCs w:val="22"/>
              </w:rPr>
              <w:t>認定状況（有・無）</w:t>
            </w:r>
          </w:p>
          <w:p w14:paraId="4D37D758" w14:textId="0177819D" w:rsidR="0067088F" w:rsidRPr="00D461A1" w:rsidRDefault="0067088F" w:rsidP="00512C60">
            <w:pPr>
              <w:spacing w:line="280" w:lineRule="exact"/>
              <w:rPr>
                <w:sz w:val="20"/>
                <w:szCs w:val="22"/>
              </w:rPr>
            </w:pPr>
            <w:r w:rsidRPr="00D461A1">
              <w:rPr>
                <w:rFonts w:hint="eastAsia"/>
                <w:sz w:val="20"/>
                <w:szCs w:val="22"/>
              </w:rPr>
              <w:t>３</w:t>
            </w:r>
            <w:r w:rsidRPr="00D461A1">
              <w:rPr>
                <w:rFonts w:hint="eastAsia"/>
                <w:sz w:val="20"/>
                <w:szCs w:val="22"/>
              </w:rPr>
              <w:t xml:space="preserve"> </w:t>
            </w:r>
            <w:r w:rsidRPr="00D461A1">
              <w:rPr>
                <w:rFonts w:hint="eastAsia"/>
                <w:sz w:val="20"/>
                <w:szCs w:val="22"/>
              </w:rPr>
              <w:t>保険料</w:t>
            </w:r>
            <w:r w:rsidR="00F931C9" w:rsidRPr="00D461A1">
              <w:rPr>
                <w:rFonts w:hint="eastAsia"/>
                <w:sz w:val="20"/>
                <w:szCs w:val="22"/>
              </w:rPr>
              <w:t>滞納</w:t>
            </w:r>
            <w:r w:rsidRPr="00D461A1">
              <w:rPr>
                <w:rFonts w:hint="eastAsia"/>
                <w:sz w:val="20"/>
                <w:szCs w:val="22"/>
              </w:rPr>
              <w:t>状況（有・無）</w:t>
            </w:r>
          </w:p>
          <w:p w14:paraId="724D2D46" w14:textId="4D1D4C06" w:rsidR="0067088F" w:rsidRPr="00D461A1" w:rsidRDefault="0067088F" w:rsidP="00512C60">
            <w:pPr>
              <w:spacing w:line="280" w:lineRule="exact"/>
              <w:rPr>
                <w:sz w:val="20"/>
                <w:szCs w:val="22"/>
              </w:rPr>
            </w:pPr>
            <w:r w:rsidRPr="00D461A1">
              <w:rPr>
                <w:rFonts w:hint="eastAsia"/>
                <w:sz w:val="20"/>
                <w:szCs w:val="22"/>
              </w:rPr>
              <w:t>４</w:t>
            </w:r>
            <w:r w:rsidRPr="00D461A1">
              <w:rPr>
                <w:rFonts w:hint="eastAsia"/>
                <w:sz w:val="20"/>
                <w:szCs w:val="22"/>
              </w:rPr>
              <w:t xml:space="preserve"> </w:t>
            </w:r>
            <w:r w:rsidRPr="00D461A1">
              <w:rPr>
                <w:rFonts w:hint="eastAsia"/>
                <w:sz w:val="20"/>
                <w:szCs w:val="22"/>
              </w:rPr>
              <w:t>受領委任払</w:t>
            </w:r>
            <w:r w:rsidR="00F931C9" w:rsidRPr="00D461A1">
              <w:rPr>
                <w:rFonts w:hint="eastAsia"/>
                <w:sz w:val="20"/>
                <w:szCs w:val="22"/>
              </w:rPr>
              <w:t>い</w:t>
            </w:r>
            <w:r w:rsidRPr="00D461A1">
              <w:rPr>
                <w:rFonts w:hint="eastAsia"/>
                <w:sz w:val="20"/>
                <w:szCs w:val="22"/>
              </w:rPr>
              <w:t>での事業所の同意（有・無）</w:t>
            </w:r>
          </w:p>
        </w:tc>
        <w:tc>
          <w:tcPr>
            <w:tcW w:w="5529" w:type="dxa"/>
          </w:tcPr>
          <w:p w14:paraId="6E7FBA10" w14:textId="3AD27914" w:rsidR="00512C60" w:rsidRDefault="00512C60" w:rsidP="008F713F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□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様式第２号</w:t>
            </w:r>
          </w:p>
          <w:p w14:paraId="6E272D4F" w14:textId="377BBB4C" w:rsidR="0067088F" w:rsidRPr="00D461A1" w:rsidRDefault="0067088F" w:rsidP="008F713F">
            <w:pPr>
              <w:rPr>
                <w:sz w:val="20"/>
                <w:szCs w:val="22"/>
              </w:rPr>
            </w:pPr>
            <w:r w:rsidRPr="00D461A1">
              <w:rPr>
                <w:rFonts w:hint="eastAsia"/>
                <w:sz w:val="20"/>
                <w:szCs w:val="22"/>
              </w:rPr>
              <w:t>□</w:t>
            </w:r>
            <w:r w:rsidR="00512C60">
              <w:rPr>
                <w:rFonts w:hint="eastAsia"/>
                <w:sz w:val="20"/>
                <w:szCs w:val="22"/>
              </w:rPr>
              <w:t xml:space="preserve"> </w:t>
            </w:r>
            <w:r w:rsidRPr="00D461A1">
              <w:rPr>
                <w:rFonts w:hint="eastAsia"/>
                <w:sz w:val="20"/>
                <w:szCs w:val="22"/>
              </w:rPr>
              <w:t>住宅改修が必要な理由書</w:t>
            </w:r>
          </w:p>
          <w:p w14:paraId="5CCEAA72" w14:textId="20CD33F2" w:rsidR="0067088F" w:rsidRPr="00D461A1" w:rsidRDefault="0067088F" w:rsidP="008F713F">
            <w:pPr>
              <w:rPr>
                <w:sz w:val="20"/>
                <w:szCs w:val="22"/>
              </w:rPr>
            </w:pPr>
            <w:r w:rsidRPr="00D461A1">
              <w:rPr>
                <w:rFonts w:hint="eastAsia"/>
                <w:sz w:val="20"/>
                <w:szCs w:val="22"/>
              </w:rPr>
              <w:t>□</w:t>
            </w:r>
            <w:r w:rsidR="00512C60">
              <w:rPr>
                <w:rFonts w:hint="eastAsia"/>
                <w:sz w:val="20"/>
                <w:szCs w:val="22"/>
              </w:rPr>
              <w:t xml:space="preserve"> </w:t>
            </w:r>
            <w:r w:rsidRPr="00D461A1">
              <w:rPr>
                <w:rFonts w:hint="eastAsia"/>
                <w:sz w:val="20"/>
                <w:szCs w:val="22"/>
              </w:rPr>
              <w:t>見積書</w:t>
            </w:r>
          </w:p>
          <w:p w14:paraId="3FF54DDC" w14:textId="7B4E7C83" w:rsidR="0067088F" w:rsidRPr="00D461A1" w:rsidRDefault="0067088F" w:rsidP="008F713F">
            <w:pPr>
              <w:rPr>
                <w:sz w:val="20"/>
                <w:szCs w:val="22"/>
              </w:rPr>
            </w:pPr>
            <w:r w:rsidRPr="00D461A1">
              <w:rPr>
                <w:rFonts w:hint="eastAsia"/>
                <w:sz w:val="20"/>
                <w:szCs w:val="22"/>
              </w:rPr>
              <w:t>□</w:t>
            </w:r>
            <w:r w:rsidR="00512C60">
              <w:rPr>
                <w:rFonts w:hint="eastAsia"/>
                <w:sz w:val="20"/>
                <w:szCs w:val="22"/>
              </w:rPr>
              <w:t xml:space="preserve"> </w:t>
            </w:r>
            <w:r w:rsidRPr="00D461A1">
              <w:rPr>
                <w:rFonts w:hint="eastAsia"/>
                <w:sz w:val="20"/>
                <w:szCs w:val="22"/>
              </w:rPr>
              <w:t>改修箇所を記した平面図</w:t>
            </w:r>
          </w:p>
          <w:p w14:paraId="7B13413B" w14:textId="0D0BB73D" w:rsidR="0067088F" w:rsidRPr="00D461A1" w:rsidRDefault="0067088F" w:rsidP="008F713F">
            <w:pPr>
              <w:rPr>
                <w:sz w:val="20"/>
                <w:szCs w:val="22"/>
              </w:rPr>
            </w:pPr>
            <w:r w:rsidRPr="00D461A1">
              <w:rPr>
                <w:rFonts w:hint="eastAsia"/>
                <w:sz w:val="20"/>
                <w:szCs w:val="22"/>
              </w:rPr>
              <w:t>□</w:t>
            </w:r>
            <w:r w:rsidR="00512C60">
              <w:rPr>
                <w:rFonts w:hint="eastAsia"/>
                <w:sz w:val="20"/>
                <w:szCs w:val="22"/>
              </w:rPr>
              <w:t xml:space="preserve"> </w:t>
            </w:r>
            <w:r w:rsidRPr="00D461A1">
              <w:rPr>
                <w:rFonts w:hint="eastAsia"/>
                <w:sz w:val="20"/>
                <w:szCs w:val="22"/>
              </w:rPr>
              <w:t>改修前の写真</w:t>
            </w:r>
          </w:p>
          <w:p w14:paraId="15CEBC43" w14:textId="15814633" w:rsidR="0067088F" w:rsidRPr="00D461A1" w:rsidRDefault="0067088F" w:rsidP="008F713F">
            <w:pPr>
              <w:rPr>
                <w:sz w:val="20"/>
                <w:szCs w:val="22"/>
              </w:rPr>
            </w:pPr>
            <w:r w:rsidRPr="00D461A1">
              <w:rPr>
                <w:rFonts w:hint="eastAsia"/>
                <w:sz w:val="20"/>
                <w:szCs w:val="22"/>
              </w:rPr>
              <w:t>□</w:t>
            </w:r>
            <w:r w:rsidR="00512C60">
              <w:rPr>
                <w:rFonts w:hint="eastAsia"/>
                <w:sz w:val="20"/>
                <w:szCs w:val="22"/>
              </w:rPr>
              <w:t xml:space="preserve"> </w:t>
            </w:r>
            <w:r w:rsidRPr="00D461A1">
              <w:rPr>
                <w:rFonts w:hint="eastAsia"/>
                <w:sz w:val="20"/>
                <w:szCs w:val="22"/>
              </w:rPr>
              <w:t>住宅改修の承諾書（住宅の所有者が本人以外の場合）</w:t>
            </w:r>
          </w:p>
        </w:tc>
      </w:tr>
    </w:tbl>
    <w:p w14:paraId="102F3076" w14:textId="77777777" w:rsidR="001F7A0C" w:rsidRPr="0067088F" w:rsidRDefault="001F7A0C" w:rsidP="001F7A0C">
      <w:pPr>
        <w:rPr>
          <w:rFonts w:eastAsia="ＭＳ ゴシック" w:hint="eastAsia"/>
          <w:b/>
          <w:sz w:val="24"/>
        </w:rPr>
      </w:pPr>
    </w:p>
    <w:sectPr w:rsidR="001F7A0C" w:rsidRPr="0067088F">
      <w:pgSz w:w="11906" w:h="16838" w:code="9"/>
      <w:pgMar w:top="851" w:right="567" w:bottom="851" w:left="6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FA25" w14:textId="77777777" w:rsidR="006E2F43" w:rsidRDefault="006E2F43" w:rsidP="0062565D">
      <w:r>
        <w:separator/>
      </w:r>
    </w:p>
  </w:endnote>
  <w:endnote w:type="continuationSeparator" w:id="0">
    <w:p w14:paraId="57967CE8" w14:textId="77777777" w:rsidR="006E2F43" w:rsidRDefault="006E2F43" w:rsidP="0062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C7B3" w14:textId="77777777" w:rsidR="006E2F43" w:rsidRDefault="006E2F43" w:rsidP="0062565D">
      <w:r>
        <w:separator/>
      </w:r>
    </w:p>
  </w:footnote>
  <w:footnote w:type="continuationSeparator" w:id="0">
    <w:p w14:paraId="3A4FEF7E" w14:textId="77777777" w:rsidR="006E2F43" w:rsidRDefault="006E2F43" w:rsidP="0062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441DA"/>
    <w:multiLevelType w:val="hybridMultilevel"/>
    <w:tmpl w:val="712E4E48"/>
    <w:lvl w:ilvl="0" w:tplc="40FC6014">
      <w:numFmt w:val="bullet"/>
      <w:lvlText w:val="□"/>
      <w:lvlJc w:val="left"/>
      <w:pPr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A4"/>
    <w:rsid w:val="000157D1"/>
    <w:rsid w:val="0017018C"/>
    <w:rsid w:val="001F7A0C"/>
    <w:rsid w:val="0032268B"/>
    <w:rsid w:val="0034127E"/>
    <w:rsid w:val="00512C60"/>
    <w:rsid w:val="005653A6"/>
    <w:rsid w:val="005723DF"/>
    <w:rsid w:val="00580085"/>
    <w:rsid w:val="005C7EF4"/>
    <w:rsid w:val="0062565D"/>
    <w:rsid w:val="0067088F"/>
    <w:rsid w:val="006E2F43"/>
    <w:rsid w:val="00722D35"/>
    <w:rsid w:val="007333C9"/>
    <w:rsid w:val="007B09E8"/>
    <w:rsid w:val="0080615E"/>
    <w:rsid w:val="00813845"/>
    <w:rsid w:val="008916B7"/>
    <w:rsid w:val="008B03F1"/>
    <w:rsid w:val="008B365C"/>
    <w:rsid w:val="009573D8"/>
    <w:rsid w:val="009B40DF"/>
    <w:rsid w:val="009F69A4"/>
    <w:rsid w:val="00A635B5"/>
    <w:rsid w:val="00AF1987"/>
    <w:rsid w:val="00AF5FBD"/>
    <w:rsid w:val="00B2287C"/>
    <w:rsid w:val="00C6266F"/>
    <w:rsid w:val="00CB2A11"/>
    <w:rsid w:val="00CE6122"/>
    <w:rsid w:val="00D461A1"/>
    <w:rsid w:val="00D47936"/>
    <w:rsid w:val="00D51DFD"/>
    <w:rsid w:val="00D96C5F"/>
    <w:rsid w:val="00E37D0C"/>
    <w:rsid w:val="00EB3050"/>
    <w:rsid w:val="00F338E2"/>
    <w:rsid w:val="00F5596C"/>
    <w:rsid w:val="00F9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599BA0F"/>
  <w15:chartTrackingRefBased/>
  <w15:docId w15:val="{71574435-C55B-4B3F-9800-D95390A2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565D"/>
    <w:rPr>
      <w:kern w:val="2"/>
      <w:sz w:val="21"/>
      <w:szCs w:val="24"/>
    </w:rPr>
  </w:style>
  <w:style w:type="paragraph" w:styleId="a5">
    <w:name w:val="footer"/>
    <w:basedOn w:val="a"/>
    <w:link w:val="a6"/>
    <w:rsid w:val="00625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65D"/>
    <w:rPr>
      <w:kern w:val="2"/>
      <w:sz w:val="21"/>
      <w:szCs w:val="24"/>
    </w:rPr>
  </w:style>
  <w:style w:type="paragraph" w:styleId="a7">
    <w:name w:val="Balloon Text"/>
    <w:basedOn w:val="a"/>
    <w:link w:val="a8"/>
    <w:rsid w:val="00722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22D3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6708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708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471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介護保険居宅介護（支援）住宅改修費支給申請書</vt:lpstr>
      <vt:lpstr>介護保険居宅介護（支援）住宅改修費支給申請書</vt:lpstr>
    </vt:vector>
  </TitlesOfParts>
  <Company>多賀町役場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介護保険居宅介護（支援）住宅改修費支給申請書</dc:title>
  <dc:subject/>
  <dc:creator>福祉保健課</dc:creator>
  <cp:keywords/>
  <dc:description/>
  <cp:lastModifiedBy>福祉保健課</cp:lastModifiedBy>
  <cp:revision>22</cp:revision>
  <cp:lastPrinted>2022-09-30T04:13:00Z</cp:lastPrinted>
  <dcterms:created xsi:type="dcterms:W3CDTF">2022-09-30T04:11:00Z</dcterms:created>
  <dcterms:modified xsi:type="dcterms:W3CDTF">2023-11-10T06:16:00Z</dcterms:modified>
</cp:coreProperties>
</file>